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2" w:rsidRPr="00154A48" w:rsidRDefault="006D26C2" w:rsidP="00F27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FC7" w:rsidRDefault="00CE07A9" w:rsidP="00552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93B">
        <w:rPr>
          <w:rFonts w:ascii="Times New Roman" w:hAnsi="Times New Roman"/>
          <w:b/>
          <w:sz w:val="24"/>
          <w:szCs w:val="24"/>
        </w:rPr>
        <w:t xml:space="preserve">Alla lihthanke piirmäära </w:t>
      </w:r>
      <w:r w:rsidR="000E7DA9">
        <w:rPr>
          <w:rFonts w:ascii="Times New Roman" w:hAnsi="Times New Roman"/>
          <w:b/>
          <w:sz w:val="24"/>
          <w:szCs w:val="24"/>
        </w:rPr>
        <w:t>hanke</w:t>
      </w:r>
    </w:p>
    <w:p w:rsidR="005A4C5A" w:rsidRPr="000E7DA9" w:rsidRDefault="002A0073" w:rsidP="000E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</w:rPr>
        <w:t xml:space="preserve">„Piiskopilinnuse </w:t>
      </w:r>
      <w:r w:rsidR="00010F8B">
        <w:rPr>
          <w:rFonts w:ascii="Times New Roman" w:hAnsi="Times New Roman"/>
          <w:b/>
          <w:sz w:val="24"/>
          <w:szCs w:val="24"/>
        </w:rPr>
        <w:t xml:space="preserve">mänguväljaku projekteerimine ja ehitamine” </w:t>
      </w:r>
      <w:r w:rsidR="000E7DA9">
        <w:rPr>
          <w:rFonts w:ascii="Times New Roman" w:hAnsi="Times New Roman"/>
          <w:b/>
          <w:sz w:val="24"/>
          <w:szCs w:val="24"/>
        </w:rPr>
        <w:t xml:space="preserve">läbiviimiseks </w:t>
      </w:r>
      <w:r w:rsidR="0070193B" w:rsidRPr="0070193B">
        <w:rPr>
          <w:rStyle w:val="notbold"/>
          <w:rFonts w:ascii="Times New Roman" w:hAnsi="Times New Roman"/>
          <w:b/>
          <w:sz w:val="24"/>
          <w:szCs w:val="24"/>
          <w:lang w:val="fi-FI"/>
        </w:rPr>
        <w:t>20</w:t>
      </w:r>
      <w:r>
        <w:rPr>
          <w:rStyle w:val="notbold"/>
          <w:rFonts w:ascii="Times New Roman" w:hAnsi="Times New Roman"/>
          <w:b/>
          <w:sz w:val="24"/>
          <w:szCs w:val="24"/>
          <w:lang w:val="fi-FI"/>
        </w:rPr>
        <w:t>20</w:t>
      </w:r>
      <w:r w:rsidR="0070193B" w:rsidRPr="0070193B">
        <w:rPr>
          <w:rStyle w:val="notbold"/>
          <w:rFonts w:ascii="Times New Roman" w:hAnsi="Times New Roman"/>
          <w:b/>
          <w:sz w:val="24"/>
          <w:szCs w:val="24"/>
          <w:lang w:val="fi-FI"/>
        </w:rPr>
        <w:t xml:space="preserve"> aastal</w:t>
      </w:r>
    </w:p>
    <w:p w:rsidR="00CE07A9" w:rsidRPr="0070193B" w:rsidRDefault="00CE07A9" w:rsidP="0070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93B">
        <w:rPr>
          <w:rFonts w:ascii="Times New Roman" w:hAnsi="Times New Roman"/>
          <w:b/>
          <w:sz w:val="24"/>
          <w:szCs w:val="24"/>
        </w:rPr>
        <w:t>protokoll</w:t>
      </w:r>
      <w:r w:rsidR="00FA75CD" w:rsidRPr="0070193B">
        <w:rPr>
          <w:rFonts w:ascii="Times New Roman" w:hAnsi="Times New Roman"/>
          <w:b/>
          <w:sz w:val="24"/>
          <w:szCs w:val="24"/>
        </w:rPr>
        <w:t xml:space="preserve"> nr </w:t>
      </w:r>
      <w:r w:rsidR="00010F8B">
        <w:rPr>
          <w:rFonts w:ascii="Times New Roman" w:hAnsi="Times New Roman"/>
          <w:b/>
          <w:sz w:val="24"/>
          <w:szCs w:val="24"/>
        </w:rPr>
        <w:t>01</w:t>
      </w: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7A9" w:rsidRPr="00154A48" w:rsidRDefault="00CE07A9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A48">
        <w:rPr>
          <w:rFonts w:ascii="Times New Roman" w:hAnsi="Times New Roman"/>
          <w:b/>
          <w:sz w:val="24"/>
          <w:szCs w:val="24"/>
        </w:rPr>
        <w:t xml:space="preserve">Vastseliinas, </w:t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="00FC5476" w:rsidRPr="00154A48">
        <w:rPr>
          <w:rFonts w:ascii="Times New Roman" w:hAnsi="Times New Roman"/>
          <w:b/>
          <w:sz w:val="24"/>
          <w:szCs w:val="24"/>
        </w:rPr>
        <w:tab/>
      </w:r>
      <w:r w:rsidR="00F278F9" w:rsidRPr="00154A48">
        <w:rPr>
          <w:rFonts w:ascii="Times New Roman" w:hAnsi="Times New Roman"/>
          <w:b/>
          <w:sz w:val="24"/>
          <w:szCs w:val="24"/>
        </w:rPr>
        <w:tab/>
      </w:r>
      <w:r w:rsidR="00270155">
        <w:rPr>
          <w:rFonts w:ascii="Times New Roman" w:hAnsi="Times New Roman"/>
          <w:b/>
          <w:sz w:val="24"/>
          <w:szCs w:val="24"/>
        </w:rPr>
        <w:t xml:space="preserve">     </w:t>
      </w:r>
      <w:r w:rsidR="00010F8B">
        <w:rPr>
          <w:rFonts w:ascii="Times New Roman" w:hAnsi="Times New Roman"/>
          <w:b/>
          <w:sz w:val="24"/>
          <w:szCs w:val="24"/>
        </w:rPr>
        <w:t>06</w:t>
      </w:r>
      <w:r w:rsidR="00A24BD8" w:rsidRPr="00154A48">
        <w:rPr>
          <w:rFonts w:ascii="Times New Roman" w:hAnsi="Times New Roman"/>
          <w:b/>
          <w:sz w:val="24"/>
          <w:szCs w:val="24"/>
        </w:rPr>
        <w:t>.</w:t>
      </w:r>
      <w:r w:rsidR="007D1B00">
        <w:rPr>
          <w:rFonts w:ascii="Times New Roman" w:hAnsi="Times New Roman"/>
          <w:b/>
          <w:sz w:val="24"/>
          <w:szCs w:val="24"/>
        </w:rPr>
        <w:t>0</w:t>
      </w:r>
      <w:r w:rsidR="00010F8B">
        <w:rPr>
          <w:rFonts w:ascii="Times New Roman" w:hAnsi="Times New Roman"/>
          <w:b/>
          <w:sz w:val="24"/>
          <w:szCs w:val="24"/>
        </w:rPr>
        <w:t>3</w:t>
      </w:r>
      <w:r w:rsidRPr="00154A48">
        <w:rPr>
          <w:rFonts w:ascii="Times New Roman" w:hAnsi="Times New Roman"/>
          <w:b/>
          <w:sz w:val="24"/>
          <w:szCs w:val="24"/>
        </w:rPr>
        <w:t>.20</w:t>
      </w:r>
      <w:r w:rsidR="002A0073">
        <w:rPr>
          <w:rFonts w:ascii="Times New Roman" w:hAnsi="Times New Roman"/>
          <w:b/>
          <w:sz w:val="24"/>
          <w:szCs w:val="24"/>
        </w:rPr>
        <w:t>20</w:t>
      </w:r>
      <w:r w:rsidRPr="00154A48">
        <w:rPr>
          <w:rFonts w:ascii="Times New Roman" w:hAnsi="Times New Roman"/>
          <w:b/>
          <w:sz w:val="24"/>
          <w:szCs w:val="24"/>
        </w:rPr>
        <w:t>.a</w:t>
      </w:r>
    </w:p>
    <w:p w:rsidR="003E0850" w:rsidRPr="00154A48" w:rsidRDefault="003E0850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76" w:rsidRPr="00154A48" w:rsidRDefault="00FC5476" w:rsidP="007D1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A48">
        <w:rPr>
          <w:rFonts w:ascii="Times New Roman" w:hAnsi="Times New Roman"/>
          <w:sz w:val="24"/>
          <w:szCs w:val="24"/>
        </w:rPr>
        <w:t xml:space="preserve">Vastseliina </w:t>
      </w:r>
      <w:r w:rsidR="001A64D9" w:rsidRPr="00154A48">
        <w:rPr>
          <w:rFonts w:ascii="Times New Roman" w:hAnsi="Times New Roman"/>
          <w:sz w:val="24"/>
          <w:szCs w:val="24"/>
        </w:rPr>
        <w:t>Piiskopilinnuse SA nõukogu otsusega</w:t>
      </w:r>
      <w:r w:rsidR="007D1B00">
        <w:rPr>
          <w:rFonts w:ascii="Times New Roman" w:hAnsi="Times New Roman"/>
          <w:sz w:val="24"/>
          <w:szCs w:val="24"/>
        </w:rPr>
        <w:t xml:space="preserve"> </w:t>
      </w:r>
      <w:r w:rsidR="002A0073">
        <w:rPr>
          <w:rFonts w:ascii="Times New Roman" w:hAnsi="Times New Roman"/>
          <w:sz w:val="24"/>
          <w:szCs w:val="24"/>
        </w:rPr>
        <w:t>1</w:t>
      </w:r>
      <w:r w:rsidR="00CF545D">
        <w:rPr>
          <w:rFonts w:ascii="Times New Roman" w:hAnsi="Times New Roman"/>
          <w:sz w:val="24"/>
          <w:szCs w:val="24"/>
        </w:rPr>
        <w:t>4</w:t>
      </w:r>
      <w:r w:rsidRPr="00154A48">
        <w:rPr>
          <w:rFonts w:ascii="Times New Roman" w:hAnsi="Times New Roman"/>
          <w:sz w:val="24"/>
          <w:szCs w:val="24"/>
        </w:rPr>
        <w:t>.0</w:t>
      </w:r>
      <w:r w:rsidR="002A0073">
        <w:rPr>
          <w:rFonts w:ascii="Times New Roman" w:hAnsi="Times New Roman"/>
          <w:sz w:val="24"/>
          <w:szCs w:val="24"/>
        </w:rPr>
        <w:t>2</w:t>
      </w:r>
      <w:r w:rsidRPr="00154A48">
        <w:rPr>
          <w:rFonts w:ascii="Times New Roman" w:hAnsi="Times New Roman"/>
          <w:sz w:val="24"/>
          <w:szCs w:val="24"/>
        </w:rPr>
        <w:t>.20</w:t>
      </w:r>
      <w:r w:rsidR="002A0073">
        <w:rPr>
          <w:rFonts w:ascii="Times New Roman" w:hAnsi="Times New Roman"/>
          <w:sz w:val="24"/>
          <w:szCs w:val="24"/>
        </w:rPr>
        <w:t>20</w:t>
      </w:r>
      <w:r w:rsidR="00CF545D">
        <w:rPr>
          <w:rFonts w:ascii="Times New Roman" w:hAnsi="Times New Roman"/>
          <w:sz w:val="24"/>
          <w:szCs w:val="24"/>
        </w:rPr>
        <w:t xml:space="preserve">.a </w:t>
      </w:r>
      <w:r w:rsidRPr="00154A48">
        <w:rPr>
          <w:rFonts w:ascii="Times New Roman" w:hAnsi="Times New Roman"/>
          <w:sz w:val="24"/>
          <w:szCs w:val="24"/>
        </w:rPr>
        <w:t xml:space="preserve">nr </w:t>
      </w:r>
      <w:r w:rsidR="00CF545D">
        <w:rPr>
          <w:rFonts w:ascii="Times New Roman" w:hAnsi="Times New Roman"/>
          <w:sz w:val="24"/>
          <w:szCs w:val="24"/>
        </w:rPr>
        <w:t>1</w:t>
      </w:r>
      <w:r w:rsidRPr="00154A48">
        <w:rPr>
          <w:rFonts w:ascii="Times New Roman" w:hAnsi="Times New Roman"/>
          <w:sz w:val="24"/>
          <w:szCs w:val="24"/>
        </w:rPr>
        <w:t xml:space="preserve"> on vastu võetud </w:t>
      </w:r>
      <w:r w:rsidR="00CF545D">
        <w:rPr>
          <w:rFonts w:ascii="Times New Roman" w:hAnsi="Times New Roman"/>
          <w:sz w:val="24"/>
          <w:szCs w:val="24"/>
        </w:rPr>
        <w:t xml:space="preserve">parandustega </w:t>
      </w:r>
      <w:r w:rsidRPr="00154A48">
        <w:rPr>
          <w:rFonts w:ascii="Times New Roman" w:hAnsi="Times New Roman"/>
          <w:sz w:val="24"/>
          <w:szCs w:val="24"/>
        </w:rPr>
        <w:t xml:space="preserve">“Vastseliina </w:t>
      </w:r>
      <w:r w:rsidR="001A64D9" w:rsidRPr="00154A48">
        <w:rPr>
          <w:rFonts w:ascii="Times New Roman" w:hAnsi="Times New Roman"/>
          <w:sz w:val="24"/>
          <w:szCs w:val="24"/>
        </w:rPr>
        <w:t>Piiskopilinnuse SA hanke</w:t>
      </w:r>
      <w:r w:rsidRPr="00154A48">
        <w:rPr>
          <w:rFonts w:ascii="Times New Roman" w:hAnsi="Times New Roman"/>
          <w:sz w:val="24"/>
          <w:szCs w:val="24"/>
        </w:rPr>
        <w:t>kord“, mis on aluseks hankemenetluse korraldamisel</w:t>
      </w:r>
      <w:r w:rsidR="00CA157D" w:rsidRPr="00154A48">
        <w:rPr>
          <w:rFonts w:ascii="Times New Roman" w:hAnsi="Times New Roman"/>
          <w:sz w:val="24"/>
          <w:szCs w:val="24"/>
        </w:rPr>
        <w:t xml:space="preserve"> ja läbiviimisel</w:t>
      </w:r>
      <w:r w:rsidRPr="00154A48">
        <w:rPr>
          <w:rFonts w:ascii="Times New Roman" w:hAnsi="Times New Roman"/>
          <w:sz w:val="24"/>
          <w:szCs w:val="24"/>
        </w:rPr>
        <w:t>.</w:t>
      </w:r>
    </w:p>
    <w:p w:rsidR="00905946" w:rsidRPr="007D1B00" w:rsidRDefault="00905946" w:rsidP="007D1B00">
      <w:pPr>
        <w:pStyle w:val="Default"/>
        <w:jc w:val="both"/>
        <w:rPr>
          <w:rFonts w:ascii="Bookman Old Style" w:hAnsi="Bookman Old Style" w:cs="Bookman Old Style"/>
        </w:rPr>
      </w:pPr>
      <w:r w:rsidRPr="00154A48">
        <w:rPr>
          <w:lang w:val="fi-FI"/>
        </w:rPr>
        <w:t>SA Vastseliina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Piiskopilinnuse</w:t>
      </w:r>
      <w:r w:rsidR="00010F8B">
        <w:rPr>
          <w:lang w:val="fi-FI"/>
        </w:rPr>
        <w:t xml:space="preserve"> elamuskeskuse territooriumile on PRIA toetusel planeeritud projekteerida ja ehitada ajaloolises stiilis mänguväljak.</w:t>
      </w:r>
      <w:r w:rsidR="001475A2">
        <w:rPr>
          <w:rStyle w:val="notbold"/>
          <w:lang w:val="fi-FI"/>
        </w:rPr>
        <w:t xml:space="preserve">. </w:t>
      </w:r>
      <w:r w:rsidR="00612036">
        <w:rPr>
          <w:rStyle w:val="notbold"/>
          <w:lang w:val="fi-FI"/>
        </w:rPr>
        <w:t>H</w:t>
      </w:r>
      <w:r w:rsidRPr="00154A48">
        <w:rPr>
          <w:lang w:val="fi-FI"/>
        </w:rPr>
        <w:t>ankemenetluse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läbiviimise</w:t>
      </w:r>
      <w:r w:rsidR="004F333D">
        <w:rPr>
          <w:lang w:val="fi-FI"/>
        </w:rPr>
        <w:t xml:space="preserve"> </w:t>
      </w:r>
      <w:r w:rsidRPr="00154A48">
        <w:rPr>
          <w:rFonts w:eastAsia="Times New Roman"/>
          <w:lang w:val="fi-FI"/>
        </w:rPr>
        <w:t>eesmärk on sõlmida</w:t>
      </w:r>
      <w:r w:rsidR="004F333D">
        <w:rPr>
          <w:rFonts w:eastAsia="Times New Roman"/>
          <w:lang w:val="fi-FI"/>
        </w:rPr>
        <w:t xml:space="preserve"> </w:t>
      </w:r>
      <w:r w:rsidRPr="00154A48">
        <w:rPr>
          <w:rFonts w:eastAsia="Times New Roman"/>
          <w:lang w:val="fi-FI"/>
        </w:rPr>
        <w:t>leping</w:t>
      </w:r>
      <w:r w:rsidR="00671908">
        <w:rPr>
          <w:rFonts w:eastAsia="Times New Roman"/>
          <w:lang w:val="fi-FI"/>
        </w:rPr>
        <w:t>, eelpool nimetatud tööde</w:t>
      </w:r>
      <w:r w:rsidR="001418D8">
        <w:rPr>
          <w:rFonts w:eastAsia="Times New Roman"/>
          <w:lang w:val="fi-FI"/>
        </w:rPr>
        <w:t xml:space="preserve">  läbiviimiseks</w:t>
      </w:r>
      <w:r w:rsidR="007D1B00">
        <w:rPr>
          <w:bCs/>
        </w:rPr>
        <w:t>.</w:t>
      </w:r>
    </w:p>
    <w:p w:rsidR="008065E1" w:rsidRPr="00F44439" w:rsidRDefault="008065E1" w:rsidP="001D2FAD">
      <w:pPr>
        <w:pStyle w:val="Default"/>
        <w:jc w:val="both"/>
      </w:pPr>
      <w:r w:rsidRPr="00154A48">
        <w:t>Võttes aluseks kehtiva hankemenetluse k</w:t>
      </w:r>
      <w:r w:rsidR="00010F8B">
        <w:t>orra,</w:t>
      </w:r>
      <w:r w:rsidR="001475A2">
        <w:t xml:space="preserve"> </w:t>
      </w:r>
      <w:r w:rsidRPr="00154A48">
        <w:t>alustasin hankemenetlust</w:t>
      </w:r>
      <w:r w:rsidR="007D1B00">
        <w:rPr>
          <w:rFonts w:eastAsia="Times New Roman"/>
          <w:lang w:val="fi-FI"/>
        </w:rPr>
        <w:t xml:space="preserve"> </w:t>
      </w:r>
      <w:r w:rsidR="001418D8">
        <w:rPr>
          <w:rFonts w:eastAsia="Times New Roman"/>
          <w:lang w:val="fi-FI"/>
        </w:rPr>
        <w:t>tööde läbiviija</w:t>
      </w:r>
      <w:r w:rsidR="0081113A">
        <w:t xml:space="preserve"> </w:t>
      </w:r>
      <w:r w:rsidR="0081113A" w:rsidRPr="00F44439">
        <w:t>leidmiseks</w:t>
      </w:r>
      <w:r w:rsidRPr="00F44439">
        <w:t>.</w:t>
      </w:r>
      <w:r w:rsidR="0085015E">
        <w:t xml:space="preserve"> Tööd teostatakse peale toetuse eraldamist ning lepingu sõlmimist</w:t>
      </w:r>
      <w:r w:rsidR="002422EC">
        <w:t xml:space="preserve"> 2020/2021</w:t>
      </w:r>
      <w:r w:rsidR="0085015E">
        <w:t>.</w:t>
      </w:r>
    </w:p>
    <w:p w:rsidR="0070193B" w:rsidRDefault="0070193B" w:rsidP="001D2FAD">
      <w:pPr>
        <w:pStyle w:val="Default"/>
        <w:jc w:val="both"/>
      </w:pPr>
    </w:p>
    <w:p w:rsidR="00FC5476" w:rsidRPr="00F44439" w:rsidRDefault="00010F8B" w:rsidP="001D2FAD">
      <w:pPr>
        <w:pStyle w:val="Default"/>
        <w:jc w:val="both"/>
      </w:pPr>
      <w:r>
        <w:t>21</w:t>
      </w:r>
      <w:r w:rsidR="00D615C9" w:rsidRPr="00F44439">
        <w:t>.</w:t>
      </w:r>
      <w:r w:rsidR="00C52440" w:rsidRPr="00F44439">
        <w:t>0</w:t>
      </w:r>
      <w:r>
        <w:t>2</w:t>
      </w:r>
      <w:r w:rsidR="00FC5476" w:rsidRPr="00F44439">
        <w:t>.20</w:t>
      </w:r>
      <w:r w:rsidR="002A0073">
        <w:t>20</w:t>
      </w:r>
      <w:r w:rsidR="00FC5476" w:rsidRPr="00F44439">
        <w:t>.a saatsin hinnapakkumise küsimise</w:t>
      </w:r>
      <w:r w:rsidR="007A0AE0" w:rsidRPr="00F44439">
        <w:t>d</w:t>
      </w:r>
      <w:r w:rsidR="00FC5476" w:rsidRPr="00F44439">
        <w:t xml:space="preserve"> </w:t>
      </w:r>
      <w:r w:rsidR="002A0073">
        <w:t>neljale</w:t>
      </w:r>
      <w:r w:rsidR="00671908">
        <w:t xml:space="preserve"> </w:t>
      </w:r>
      <w:r w:rsidR="00A24BD8" w:rsidRPr="00F44439">
        <w:t>ettevõtjatele</w:t>
      </w:r>
      <w:r w:rsidR="00FC5476" w:rsidRPr="00F44439">
        <w:t xml:space="preserve">: </w:t>
      </w:r>
    </w:p>
    <w:p w:rsidR="00010F8B" w:rsidRPr="00010F8B" w:rsidRDefault="00010F8B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0F8B" w:rsidRPr="00010F8B" w:rsidRDefault="00010F8B" w:rsidP="0085015E">
      <w:pPr>
        <w:spacing w:after="0" w:line="360" w:lineRule="auto"/>
        <w:jc w:val="both"/>
        <w:rPr>
          <w:rStyle w:val="lrzxr"/>
          <w:rFonts w:ascii="Times New Roman" w:hAnsi="Times New Roman"/>
          <w:sz w:val="24"/>
          <w:szCs w:val="24"/>
        </w:rPr>
      </w:pPr>
      <w:r w:rsidRPr="00010F8B">
        <w:rPr>
          <w:rFonts w:ascii="Times New Roman" w:eastAsia="Times New Roman" w:hAnsi="Times New Roman"/>
          <w:sz w:val="24"/>
          <w:szCs w:val="24"/>
        </w:rPr>
        <w:t xml:space="preserve">1. Hobbiton OÜ – reg.nr - 10192743, </w:t>
      </w:r>
      <w:r w:rsidRPr="00010F8B">
        <w:rPr>
          <w:rStyle w:val="lrzxr"/>
          <w:rFonts w:ascii="Times New Roman" w:hAnsi="Times New Roman"/>
          <w:sz w:val="24"/>
          <w:szCs w:val="24"/>
        </w:rPr>
        <w:t xml:space="preserve">Võru maantee 14, Räpina, 64505 Põlva maakond, </w:t>
      </w:r>
    </w:p>
    <w:p w:rsidR="00010F8B" w:rsidRPr="00010F8B" w:rsidRDefault="00010F8B" w:rsidP="008501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F8B">
        <w:rPr>
          <w:rStyle w:val="lrzxr"/>
          <w:rFonts w:ascii="Times New Roman" w:hAnsi="Times New Roman"/>
          <w:sz w:val="24"/>
          <w:szCs w:val="24"/>
        </w:rPr>
        <w:t xml:space="preserve">                              </w:t>
      </w:r>
      <w:r>
        <w:rPr>
          <w:rStyle w:val="lrzxr"/>
          <w:rFonts w:ascii="Times New Roman" w:hAnsi="Times New Roman"/>
          <w:sz w:val="24"/>
          <w:szCs w:val="24"/>
        </w:rPr>
        <w:tab/>
      </w:r>
      <w:hyperlink r:id="rId8" w:history="1">
        <w:r w:rsidRPr="00010F8B">
          <w:rPr>
            <w:rStyle w:val="Hperlink"/>
            <w:rFonts w:ascii="Times New Roman" w:hAnsi="Times New Roman"/>
            <w:sz w:val="24"/>
            <w:szCs w:val="24"/>
          </w:rPr>
          <w:t>ragner@hobbiton.ee</w:t>
        </w:r>
      </w:hyperlink>
      <w:r w:rsidRPr="00010F8B">
        <w:rPr>
          <w:rFonts w:ascii="Times New Roman" w:hAnsi="Times New Roman"/>
          <w:sz w:val="24"/>
          <w:szCs w:val="24"/>
        </w:rPr>
        <w:t xml:space="preserve">  </w:t>
      </w:r>
    </w:p>
    <w:p w:rsidR="00010F8B" w:rsidRDefault="00010F8B" w:rsidP="008501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F8B">
        <w:rPr>
          <w:rFonts w:ascii="Times New Roman" w:hAnsi="Times New Roman"/>
          <w:sz w:val="24"/>
          <w:szCs w:val="24"/>
        </w:rPr>
        <w:t xml:space="preserve">2. OÜ Tarkowood – reg.nr - 14298428, Võru tn., Vastseliina alevik, Võru vald, 65201 </w:t>
      </w:r>
    </w:p>
    <w:p w:rsidR="00010F8B" w:rsidRPr="00010F8B" w:rsidRDefault="00010F8B" w:rsidP="0085015E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10F8B">
          <w:rPr>
            <w:rStyle w:val="Hperlink"/>
            <w:rFonts w:ascii="Times New Roman" w:hAnsi="Times New Roman"/>
            <w:sz w:val="24"/>
            <w:szCs w:val="24"/>
          </w:rPr>
          <w:t>tarkowood@gmail.com</w:t>
        </w:r>
      </w:hyperlink>
      <w:r w:rsidRPr="00010F8B">
        <w:rPr>
          <w:rFonts w:ascii="Times New Roman" w:hAnsi="Times New Roman"/>
          <w:sz w:val="24"/>
          <w:szCs w:val="24"/>
        </w:rPr>
        <w:t xml:space="preserve"> </w:t>
      </w:r>
    </w:p>
    <w:p w:rsidR="00010F8B" w:rsidRDefault="00010F8B" w:rsidP="0085015E">
      <w:pPr>
        <w:spacing w:after="0" w:line="360" w:lineRule="auto"/>
        <w:jc w:val="both"/>
        <w:rPr>
          <w:rStyle w:val="lrzxr"/>
          <w:rFonts w:ascii="Times New Roman" w:hAnsi="Times New Roman"/>
          <w:sz w:val="24"/>
          <w:szCs w:val="24"/>
        </w:rPr>
      </w:pPr>
      <w:r w:rsidRPr="00010F8B">
        <w:rPr>
          <w:rFonts w:ascii="Times New Roman" w:hAnsi="Times New Roman"/>
          <w:sz w:val="24"/>
          <w:szCs w:val="24"/>
        </w:rPr>
        <w:t xml:space="preserve">3. Vipson Projekt OÜ – reg.nr – 10884603, </w:t>
      </w:r>
      <w:r w:rsidRPr="00010F8B">
        <w:rPr>
          <w:rStyle w:val="lrzxr"/>
          <w:rFonts w:ascii="Times New Roman" w:hAnsi="Times New Roman"/>
          <w:sz w:val="24"/>
          <w:szCs w:val="24"/>
        </w:rPr>
        <w:t xml:space="preserve">Kotkapesa Jeedasküla küla, 65212, Võru vald, </w:t>
      </w:r>
    </w:p>
    <w:p w:rsidR="00010F8B" w:rsidRPr="00010F8B" w:rsidRDefault="00010F8B" w:rsidP="0085015E">
      <w:pPr>
        <w:spacing w:after="0" w:line="360" w:lineRule="auto"/>
        <w:ind w:left="1416" w:firstLine="708"/>
        <w:jc w:val="both"/>
        <w:rPr>
          <w:rStyle w:val="lrzxr"/>
          <w:rFonts w:ascii="Times New Roman" w:hAnsi="Times New Roman"/>
          <w:sz w:val="24"/>
          <w:szCs w:val="24"/>
        </w:rPr>
      </w:pPr>
      <w:hyperlink r:id="rId10" w:history="1">
        <w:r w:rsidRPr="00010F8B">
          <w:rPr>
            <w:rStyle w:val="Hperlink"/>
            <w:rFonts w:ascii="Times New Roman" w:hAnsi="Times New Roman"/>
            <w:sz w:val="24"/>
            <w:szCs w:val="24"/>
          </w:rPr>
          <w:t>info@vipson.ee</w:t>
        </w:r>
      </w:hyperlink>
      <w:r w:rsidRPr="00010F8B">
        <w:rPr>
          <w:rStyle w:val="lrzxr"/>
          <w:rFonts w:ascii="Times New Roman" w:hAnsi="Times New Roman"/>
          <w:sz w:val="24"/>
          <w:szCs w:val="24"/>
        </w:rPr>
        <w:t xml:space="preserve"> </w:t>
      </w:r>
    </w:p>
    <w:p w:rsidR="00F278F9" w:rsidRDefault="00F278F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E65">
        <w:rPr>
          <w:rFonts w:ascii="Times New Roman" w:eastAsia="Times New Roman" w:hAnsi="Times New Roman"/>
          <w:sz w:val="24"/>
          <w:szCs w:val="24"/>
        </w:rPr>
        <w:t xml:space="preserve">Hinnapakkumise esitasid: </w:t>
      </w:r>
    </w:p>
    <w:p w:rsidR="0085015E" w:rsidRDefault="0085015E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15E" w:rsidRDefault="0085015E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Hobbiton OÜ – 3.03.2020.a</w:t>
      </w:r>
    </w:p>
    <w:p w:rsidR="0085015E" w:rsidRDefault="0085015E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OÜ Tarkowood – 3.03.2020.a</w:t>
      </w:r>
    </w:p>
    <w:p w:rsidR="0085015E" w:rsidRDefault="0085015E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Vipson Projekt OÜ – 2.03.2020.a</w:t>
      </w:r>
    </w:p>
    <w:p w:rsidR="0085015E" w:rsidRDefault="0085015E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78F9" w:rsidRPr="00F44439" w:rsidRDefault="00FC5476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4439">
        <w:rPr>
          <w:rFonts w:ascii="Times New Roman" w:eastAsia="Times New Roman" w:hAnsi="Times New Roman"/>
          <w:sz w:val="24"/>
          <w:szCs w:val="24"/>
        </w:rPr>
        <w:t>Hinnapakkumised esitati järgmiselt:</w:t>
      </w:r>
    </w:p>
    <w:p w:rsidR="006D26C2" w:rsidRPr="00F44439" w:rsidRDefault="006D26C2" w:rsidP="001B6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18"/>
        <w:gridCol w:w="1417"/>
        <w:gridCol w:w="1701"/>
      </w:tblGrid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6A49B4" w:rsidRDefault="001E2CA9" w:rsidP="00D1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Ettevõte</w:t>
            </w:r>
          </w:p>
        </w:tc>
        <w:tc>
          <w:tcPr>
            <w:tcW w:w="1418" w:type="dxa"/>
          </w:tcPr>
          <w:p w:rsidR="001E2CA9" w:rsidRPr="006A49B4" w:rsidRDefault="001E2CA9" w:rsidP="0008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Hind eurodes</w:t>
            </w:r>
          </w:p>
        </w:tc>
        <w:tc>
          <w:tcPr>
            <w:tcW w:w="1417" w:type="dxa"/>
            <w:shd w:val="clear" w:color="auto" w:fill="auto"/>
          </w:tcPr>
          <w:p w:rsidR="001E2CA9" w:rsidRPr="006A49B4" w:rsidRDefault="006A49B4" w:rsidP="0008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Käibemaks eurodes</w:t>
            </w:r>
          </w:p>
        </w:tc>
        <w:tc>
          <w:tcPr>
            <w:tcW w:w="1701" w:type="dxa"/>
            <w:shd w:val="clear" w:color="auto" w:fill="auto"/>
          </w:tcPr>
          <w:p w:rsidR="001E2CA9" w:rsidRPr="006A49B4" w:rsidRDefault="006A49B4" w:rsidP="00C8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Hind kokku eurodes</w:t>
            </w:r>
          </w:p>
        </w:tc>
      </w:tr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F44439" w:rsidRDefault="0085015E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Hobbiton OÜ</w:t>
            </w:r>
          </w:p>
        </w:tc>
        <w:tc>
          <w:tcPr>
            <w:tcW w:w="1418" w:type="dxa"/>
          </w:tcPr>
          <w:p w:rsidR="001E2CA9" w:rsidRDefault="0085015E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417" w:type="dxa"/>
            <w:shd w:val="clear" w:color="auto" w:fill="auto"/>
          </w:tcPr>
          <w:p w:rsidR="001E2CA9" w:rsidRDefault="0085015E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701" w:type="dxa"/>
            <w:shd w:val="clear" w:color="auto" w:fill="auto"/>
          </w:tcPr>
          <w:p w:rsidR="001E2CA9" w:rsidRDefault="0085015E" w:rsidP="00C8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27 600</w:t>
            </w:r>
          </w:p>
        </w:tc>
      </w:tr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F44439" w:rsidRDefault="0085015E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OÜ Tarkowood</w:t>
            </w:r>
          </w:p>
        </w:tc>
        <w:tc>
          <w:tcPr>
            <w:tcW w:w="1418" w:type="dxa"/>
          </w:tcPr>
          <w:p w:rsidR="001E2CA9" w:rsidRDefault="0085015E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  <w:tc>
          <w:tcPr>
            <w:tcW w:w="1417" w:type="dxa"/>
            <w:shd w:val="clear" w:color="auto" w:fill="auto"/>
          </w:tcPr>
          <w:p w:rsidR="001E2CA9" w:rsidRDefault="0085015E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3 920</w:t>
            </w:r>
          </w:p>
        </w:tc>
        <w:tc>
          <w:tcPr>
            <w:tcW w:w="1701" w:type="dxa"/>
            <w:shd w:val="clear" w:color="auto" w:fill="auto"/>
          </w:tcPr>
          <w:p w:rsidR="001E2CA9" w:rsidRDefault="0085015E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23 520</w:t>
            </w:r>
          </w:p>
        </w:tc>
      </w:tr>
      <w:tr w:rsidR="002A0073" w:rsidRPr="00F44439" w:rsidTr="001E2CA9">
        <w:tc>
          <w:tcPr>
            <w:tcW w:w="4644" w:type="dxa"/>
            <w:shd w:val="clear" w:color="auto" w:fill="auto"/>
          </w:tcPr>
          <w:p w:rsidR="002A0073" w:rsidRPr="00F44439" w:rsidRDefault="0085015E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Vipson Projekt OÜ</w:t>
            </w:r>
          </w:p>
        </w:tc>
        <w:tc>
          <w:tcPr>
            <w:tcW w:w="1418" w:type="dxa"/>
          </w:tcPr>
          <w:p w:rsidR="002A0073" w:rsidRDefault="0085015E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1417" w:type="dxa"/>
            <w:shd w:val="clear" w:color="auto" w:fill="auto"/>
          </w:tcPr>
          <w:p w:rsidR="002A0073" w:rsidRDefault="0085015E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  <w:tc>
          <w:tcPr>
            <w:tcW w:w="1701" w:type="dxa"/>
            <w:shd w:val="clear" w:color="auto" w:fill="auto"/>
          </w:tcPr>
          <w:p w:rsidR="002A0073" w:rsidRDefault="0085015E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26 400</w:t>
            </w:r>
          </w:p>
        </w:tc>
      </w:tr>
    </w:tbl>
    <w:p w:rsidR="00B8482B" w:rsidRPr="00F44439" w:rsidRDefault="006D26C2" w:rsidP="00B84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ab/>
      </w:r>
    </w:p>
    <w:p w:rsidR="00F278F9" w:rsidRPr="00F44439" w:rsidRDefault="00102F1A" w:rsidP="00B8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>Seega</w:t>
      </w:r>
      <w:r w:rsidR="004D650A" w:rsidRPr="00F44439">
        <w:rPr>
          <w:rFonts w:ascii="Times New Roman" w:hAnsi="Times New Roman"/>
          <w:sz w:val="24"/>
          <w:szCs w:val="24"/>
        </w:rPr>
        <w:t>,</w:t>
      </w:r>
      <w:r w:rsidRPr="00F44439">
        <w:rPr>
          <w:rFonts w:ascii="Times New Roman" w:hAnsi="Times New Roman"/>
          <w:sz w:val="24"/>
          <w:szCs w:val="24"/>
        </w:rPr>
        <w:t xml:space="preserve"> valida kõige parimaks pakkujaks madalaima maksumusega pakkumuse esitaja </w:t>
      </w:r>
      <w:r w:rsidR="00756E65">
        <w:rPr>
          <w:rFonts w:ascii="Times New Roman" w:hAnsi="Times New Roman"/>
          <w:sz w:val="24"/>
          <w:szCs w:val="24"/>
        </w:rPr>
        <w:t xml:space="preserve"> </w:t>
      </w:r>
      <w:r w:rsidR="006A49B4">
        <w:rPr>
          <w:rFonts w:ascii="Times New Roman" w:hAnsi="Times New Roman"/>
          <w:sz w:val="24"/>
          <w:szCs w:val="24"/>
        </w:rPr>
        <w:t xml:space="preserve">              </w:t>
      </w:r>
      <w:r w:rsidR="00756E65">
        <w:rPr>
          <w:rFonts w:ascii="Times New Roman" w:hAnsi="Times New Roman"/>
          <w:sz w:val="24"/>
          <w:szCs w:val="24"/>
        </w:rPr>
        <w:t xml:space="preserve"> </w:t>
      </w:r>
      <w:r w:rsidR="003B49B5">
        <w:rPr>
          <w:rFonts w:ascii="Times New Roman" w:hAnsi="Times New Roman"/>
          <w:sz w:val="24"/>
          <w:szCs w:val="24"/>
        </w:rPr>
        <w:t xml:space="preserve"> </w:t>
      </w:r>
      <w:r w:rsidR="002A0073">
        <w:rPr>
          <w:rFonts w:ascii="Times New Roman" w:hAnsi="Times New Roman"/>
          <w:sz w:val="24"/>
          <w:szCs w:val="24"/>
        </w:rPr>
        <w:t xml:space="preserve">         </w:t>
      </w:r>
      <w:r w:rsidR="003B49B5">
        <w:rPr>
          <w:rFonts w:ascii="Times New Roman" w:hAnsi="Times New Roman"/>
          <w:sz w:val="24"/>
          <w:szCs w:val="24"/>
        </w:rPr>
        <w:t>OÜ</w:t>
      </w:r>
      <w:r w:rsidR="0085015E">
        <w:rPr>
          <w:rFonts w:ascii="Times New Roman" w:hAnsi="Times New Roman"/>
          <w:sz w:val="24"/>
          <w:szCs w:val="24"/>
        </w:rPr>
        <w:t xml:space="preserve"> Tarkowood </w:t>
      </w:r>
      <w:r w:rsidR="006D26C2" w:rsidRPr="00F44439">
        <w:rPr>
          <w:rFonts w:ascii="Times New Roman" w:hAnsi="Times New Roman"/>
          <w:sz w:val="24"/>
          <w:szCs w:val="24"/>
        </w:rPr>
        <w:t xml:space="preserve">ning </w:t>
      </w:r>
      <w:r w:rsidR="00154A48" w:rsidRPr="00F44439">
        <w:rPr>
          <w:rFonts w:ascii="Times New Roman" w:hAnsi="Times New Roman"/>
          <w:sz w:val="24"/>
          <w:szCs w:val="24"/>
        </w:rPr>
        <w:t>sõlmida temaga leping</w:t>
      </w:r>
      <w:r w:rsidR="00A645D2" w:rsidRPr="00F44439">
        <w:rPr>
          <w:rFonts w:ascii="Times New Roman" w:hAnsi="Times New Roman"/>
          <w:sz w:val="24"/>
          <w:szCs w:val="24"/>
        </w:rPr>
        <w:t xml:space="preserve"> </w:t>
      </w:r>
      <w:r w:rsidR="0085015E">
        <w:rPr>
          <w:rFonts w:ascii="Times New Roman" w:hAnsi="Times New Roman"/>
          <w:sz w:val="24"/>
          <w:szCs w:val="24"/>
        </w:rPr>
        <w:t>mänguväljaku projekteerimise ja ehitustööde</w:t>
      </w:r>
      <w:r w:rsidR="001475A2">
        <w:rPr>
          <w:rFonts w:ascii="Times New Roman" w:hAnsi="Times New Roman"/>
          <w:sz w:val="24"/>
          <w:szCs w:val="24"/>
        </w:rPr>
        <w:t xml:space="preserve"> läbiviimiseks</w:t>
      </w:r>
      <w:r w:rsidR="00154A48" w:rsidRPr="00F44439">
        <w:rPr>
          <w:rFonts w:ascii="Times New Roman" w:eastAsia="Times New Roman" w:hAnsi="Times New Roman"/>
          <w:sz w:val="24"/>
          <w:szCs w:val="24"/>
          <w:lang w:val="fi-FI" w:eastAsia="et-EE"/>
        </w:rPr>
        <w:t xml:space="preserve">, </w:t>
      </w:r>
      <w:r w:rsidRPr="00F44439">
        <w:rPr>
          <w:rFonts w:ascii="Times New Roman" w:hAnsi="Times New Roman"/>
          <w:sz w:val="24"/>
          <w:szCs w:val="24"/>
        </w:rPr>
        <w:t>hinnaga</w:t>
      </w:r>
      <w:r w:rsidR="000E7DA9">
        <w:rPr>
          <w:rFonts w:ascii="Times New Roman" w:hAnsi="Times New Roman"/>
          <w:sz w:val="24"/>
          <w:szCs w:val="24"/>
        </w:rPr>
        <w:t xml:space="preserve"> </w:t>
      </w:r>
      <w:r w:rsidR="0085015E">
        <w:rPr>
          <w:rFonts w:ascii="Times New Roman" w:hAnsi="Times New Roman"/>
          <w:sz w:val="24"/>
          <w:szCs w:val="24"/>
        </w:rPr>
        <w:t>23 520</w:t>
      </w:r>
      <w:r w:rsidR="00FF2C21">
        <w:rPr>
          <w:rFonts w:ascii="Times New Roman" w:hAnsi="Times New Roman"/>
          <w:sz w:val="24"/>
          <w:szCs w:val="24"/>
        </w:rPr>
        <w:t xml:space="preserve"> </w:t>
      </w:r>
      <w:r w:rsidR="003B49B5">
        <w:rPr>
          <w:rFonts w:ascii="Times New Roman" w:hAnsi="Times New Roman"/>
          <w:sz w:val="24"/>
          <w:szCs w:val="24"/>
        </w:rPr>
        <w:t>€</w:t>
      </w:r>
      <w:r w:rsidRPr="00F44439">
        <w:rPr>
          <w:rFonts w:ascii="Times New Roman" w:hAnsi="Times New Roman"/>
          <w:sz w:val="24"/>
          <w:szCs w:val="24"/>
        </w:rPr>
        <w:t xml:space="preserve"> </w:t>
      </w:r>
      <w:r w:rsidR="00076DA0" w:rsidRPr="00F44439">
        <w:rPr>
          <w:rFonts w:ascii="Times New Roman" w:hAnsi="Times New Roman"/>
          <w:sz w:val="24"/>
          <w:szCs w:val="24"/>
        </w:rPr>
        <w:t>(</w:t>
      </w:r>
      <w:r w:rsidR="0085015E">
        <w:rPr>
          <w:rFonts w:ascii="Times New Roman" w:hAnsi="Times New Roman"/>
          <w:sz w:val="24"/>
          <w:szCs w:val="24"/>
        </w:rPr>
        <w:t xml:space="preserve"> kakskümmend kolm tuhat viissada kakskümmend)</w:t>
      </w:r>
      <w:r w:rsidR="001475A2">
        <w:rPr>
          <w:rFonts w:ascii="Times New Roman" w:hAnsi="Times New Roman"/>
          <w:sz w:val="24"/>
          <w:szCs w:val="24"/>
        </w:rPr>
        <w:t xml:space="preserve"> </w:t>
      </w:r>
      <w:r w:rsidR="00270155">
        <w:rPr>
          <w:rFonts w:ascii="Times New Roman" w:hAnsi="Times New Roman"/>
          <w:sz w:val="24"/>
          <w:szCs w:val="24"/>
        </w:rPr>
        <w:t>eurot</w:t>
      </w:r>
      <w:r w:rsidRPr="00F44439">
        <w:rPr>
          <w:rFonts w:ascii="Times New Roman" w:hAnsi="Times New Roman"/>
          <w:sz w:val="24"/>
          <w:szCs w:val="24"/>
        </w:rPr>
        <w:t>.</w:t>
      </w:r>
      <w:r w:rsidR="00D615C9" w:rsidRPr="00F44439">
        <w:rPr>
          <w:rFonts w:ascii="Times New Roman" w:hAnsi="Times New Roman"/>
          <w:sz w:val="24"/>
          <w:szCs w:val="24"/>
        </w:rPr>
        <w:t xml:space="preserve"> Käesolev hind sisaldab käibemaksu.</w:t>
      </w: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2EC" w:rsidRDefault="002422EC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F1A" w:rsidRPr="00F44439" w:rsidRDefault="006D26C2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>Ivar Traagel</w:t>
      </w: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A48">
        <w:rPr>
          <w:rFonts w:ascii="Times New Roman" w:hAnsi="Times New Roman"/>
          <w:sz w:val="24"/>
          <w:szCs w:val="24"/>
        </w:rPr>
        <w:t>Juhatuse liige</w:t>
      </w:r>
    </w:p>
    <w:sectPr w:rsidR="006D26C2" w:rsidRPr="00154A48" w:rsidSect="0081113A">
      <w:footerReference w:type="defaul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8A" w:rsidRDefault="0081668A" w:rsidP="00A24BD8">
      <w:pPr>
        <w:spacing w:after="0" w:line="240" w:lineRule="auto"/>
      </w:pPr>
      <w:r>
        <w:separator/>
      </w:r>
    </w:p>
  </w:endnote>
  <w:endnote w:type="continuationSeparator" w:id="1">
    <w:p w:rsidR="0081668A" w:rsidRDefault="0081668A" w:rsidP="00A2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5A" w:rsidRDefault="007C10F8">
    <w:pPr>
      <w:pStyle w:val="Jalus"/>
      <w:jc w:val="right"/>
    </w:pPr>
    <w:r>
      <w:fldChar w:fldCharType="begin"/>
    </w:r>
    <w:r w:rsidR="003645B5">
      <w:instrText>PAGE   \* MERGEFORMAT</w:instrText>
    </w:r>
    <w:r>
      <w:fldChar w:fldCharType="separate"/>
    </w:r>
    <w:r w:rsidR="0085015E">
      <w:rPr>
        <w:noProof/>
      </w:rPr>
      <w:t>2</w:t>
    </w:r>
    <w:r>
      <w:rPr>
        <w:noProof/>
      </w:rPr>
      <w:fldChar w:fldCharType="end"/>
    </w:r>
  </w:p>
  <w:p w:rsidR="00A24BD8" w:rsidRDefault="00A24BD8" w:rsidP="00325335">
    <w:pPr>
      <w:pStyle w:val="Jalus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8A" w:rsidRDefault="0081668A" w:rsidP="00A24BD8">
      <w:pPr>
        <w:spacing w:after="0" w:line="240" w:lineRule="auto"/>
      </w:pPr>
      <w:r>
        <w:separator/>
      </w:r>
    </w:p>
  </w:footnote>
  <w:footnote w:type="continuationSeparator" w:id="1">
    <w:p w:rsidR="0081668A" w:rsidRDefault="0081668A" w:rsidP="00A2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62B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F0A"/>
    <w:multiLevelType w:val="hybridMultilevel"/>
    <w:tmpl w:val="0A0CC1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ABF"/>
    <w:multiLevelType w:val="hybridMultilevel"/>
    <w:tmpl w:val="D2FC9B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C8B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66AC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4BD9"/>
    <w:multiLevelType w:val="hybridMultilevel"/>
    <w:tmpl w:val="5554D956"/>
    <w:lvl w:ilvl="0" w:tplc="54408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187F"/>
    <w:multiLevelType w:val="hybridMultilevel"/>
    <w:tmpl w:val="5554D956"/>
    <w:lvl w:ilvl="0" w:tplc="54408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2159"/>
    <w:multiLevelType w:val="hybridMultilevel"/>
    <w:tmpl w:val="CC964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53A0"/>
    <w:multiLevelType w:val="hybridMultilevel"/>
    <w:tmpl w:val="0CCE9D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7A9"/>
    <w:rsid w:val="00010F8B"/>
    <w:rsid w:val="0003462E"/>
    <w:rsid w:val="00041F7A"/>
    <w:rsid w:val="00042671"/>
    <w:rsid w:val="0005426A"/>
    <w:rsid w:val="00071FEF"/>
    <w:rsid w:val="00076DA0"/>
    <w:rsid w:val="00082CC6"/>
    <w:rsid w:val="0009733D"/>
    <w:rsid w:val="000A78BF"/>
    <w:rsid w:val="000D1E9D"/>
    <w:rsid w:val="000E7DA9"/>
    <w:rsid w:val="000F10BE"/>
    <w:rsid w:val="00101786"/>
    <w:rsid w:val="00102F1A"/>
    <w:rsid w:val="00105604"/>
    <w:rsid w:val="00113FD5"/>
    <w:rsid w:val="00132E71"/>
    <w:rsid w:val="00136A32"/>
    <w:rsid w:val="00141173"/>
    <w:rsid w:val="001418D8"/>
    <w:rsid w:val="001427B5"/>
    <w:rsid w:val="001475A2"/>
    <w:rsid w:val="00154A48"/>
    <w:rsid w:val="001564FA"/>
    <w:rsid w:val="001A64D9"/>
    <w:rsid w:val="001B64D1"/>
    <w:rsid w:val="001D2FAD"/>
    <w:rsid w:val="001E2CA9"/>
    <w:rsid w:val="001F1645"/>
    <w:rsid w:val="001F1AAE"/>
    <w:rsid w:val="001F3DA3"/>
    <w:rsid w:val="002254E9"/>
    <w:rsid w:val="0023347D"/>
    <w:rsid w:val="00240D70"/>
    <w:rsid w:val="002422EC"/>
    <w:rsid w:val="00270155"/>
    <w:rsid w:val="002A0073"/>
    <w:rsid w:val="002A4643"/>
    <w:rsid w:val="002C73B0"/>
    <w:rsid w:val="002F3FB0"/>
    <w:rsid w:val="00325335"/>
    <w:rsid w:val="00332A32"/>
    <w:rsid w:val="003645B5"/>
    <w:rsid w:val="003835A5"/>
    <w:rsid w:val="00396ACE"/>
    <w:rsid w:val="003B49B5"/>
    <w:rsid w:val="003B7F81"/>
    <w:rsid w:val="003C68A4"/>
    <w:rsid w:val="003E0850"/>
    <w:rsid w:val="003E0DD6"/>
    <w:rsid w:val="00411036"/>
    <w:rsid w:val="0043087A"/>
    <w:rsid w:val="00454835"/>
    <w:rsid w:val="00472DAF"/>
    <w:rsid w:val="004A226C"/>
    <w:rsid w:val="004D650A"/>
    <w:rsid w:val="004E1D3B"/>
    <w:rsid w:val="004F333D"/>
    <w:rsid w:val="005276FB"/>
    <w:rsid w:val="005331C0"/>
    <w:rsid w:val="005447BC"/>
    <w:rsid w:val="00552F88"/>
    <w:rsid w:val="00564E8C"/>
    <w:rsid w:val="00571B79"/>
    <w:rsid w:val="00580B08"/>
    <w:rsid w:val="00580B91"/>
    <w:rsid w:val="005960E7"/>
    <w:rsid w:val="005A4A33"/>
    <w:rsid w:val="005A4C5A"/>
    <w:rsid w:val="005B1566"/>
    <w:rsid w:val="005B187D"/>
    <w:rsid w:val="005B73CC"/>
    <w:rsid w:val="005F700B"/>
    <w:rsid w:val="006033A0"/>
    <w:rsid w:val="00612036"/>
    <w:rsid w:val="006218E3"/>
    <w:rsid w:val="00626575"/>
    <w:rsid w:val="00631E63"/>
    <w:rsid w:val="00634876"/>
    <w:rsid w:val="00661FF5"/>
    <w:rsid w:val="00671908"/>
    <w:rsid w:val="00674D6C"/>
    <w:rsid w:val="0068392D"/>
    <w:rsid w:val="006A49B4"/>
    <w:rsid w:val="006B1944"/>
    <w:rsid w:val="006C1900"/>
    <w:rsid w:val="006C1EFD"/>
    <w:rsid w:val="006C760E"/>
    <w:rsid w:val="006D0FDC"/>
    <w:rsid w:val="006D26C2"/>
    <w:rsid w:val="006D5D01"/>
    <w:rsid w:val="006E2938"/>
    <w:rsid w:val="006F75E2"/>
    <w:rsid w:val="0070193B"/>
    <w:rsid w:val="00703066"/>
    <w:rsid w:val="00735C85"/>
    <w:rsid w:val="00747AD8"/>
    <w:rsid w:val="00756E65"/>
    <w:rsid w:val="007635A5"/>
    <w:rsid w:val="00787447"/>
    <w:rsid w:val="007A0AE0"/>
    <w:rsid w:val="007C10F8"/>
    <w:rsid w:val="007C4BE9"/>
    <w:rsid w:val="007C584B"/>
    <w:rsid w:val="007D1B00"/>
    <w:rsid w:val="007F3DBE"/>
    <w:rsid w:val="007F7A62"/>
    <w:rsid w:val="008065E1"/>
    <w:rsid w:val="0081113A"/>
    <w:rsid w:val="0081668A"/>
    <w:rsid w:val="0085015E"/>
    <w:rsid w:val="00856939"/>
    <w:rsid w:val="008D1DD7"/>
    <w:rsid w:val="008D3979"/>
    <w:rsid w:val="008F071D"/>
    <w:rsid w:val="00905946"/>
    <w:rsid w:val="00911766"/>
    <w:rsid w:val="00927279"/>
    <w:rsid w:val="009323F4"/>
    <w:rsid w:val="0094515E"/>
    <w:rsid w:val="00946167"/>
    <w:rsid w:val="009810CD"/>
    <w:rsid w:val="009A75ED"/>
    <w:rsid w:val="009C2911"/>
    <w:rsid w:val="009C7501"/>
    <w:rsid w:val="009F3E8D"/>
    <w:rsid w:val="00A24BD8"/>
    <w:rsid w:val="00A37020"/>
    <w:rsid w:val="00A50E04"/>
    <w:rsid w:val="00A62D1D"/>
    <w:rsid w:val="00A645D2"/>
    <w:rsid w:val="00A71605"/>
    <w:rsid w:val="00AA1F1C"/>
    <w:rsid w:val="00AA2D15"/>
    <w:rsid w:val="00AA5653"/>
    <w:rsid w:val="00AB6B16"/>
    <w:rsid w:val="00AB7776"/>
    <w:rsid w:val="00AC34FA"/>
    <w:rsid w:val="00AE0B5D"/>
    <w:rsid w:val="00AE3D30"/>
    <w:rsid w:val="00B00758"/>
    <w:rsid w:val="00B22BBE"/>
    <w:rsid w:val="00B304FA"/>
    <w:rsid w:val="00B34BEC"/>
    <w:rsid w:val="00B41273"/>
    <w:rsid w:val="00B45DC0"/>
    <w:rsid w:val="00B468CF"/>
    <w:rsid w:val="00B8482B"/>
    <w:rsid w:val="00BC1CF5"/>
    <w:rsid w:val="00BE175D"/>
    <w:rsid w:val="00C30C47"/>
    <w:rsid w:val="00C32015"/>
    <w:rsid w:val="00C364E0"/>
    <w:rsid w:val="00C46D4B"/>
    <w:rsid w:val="00C5061B"/>
    <w:rsid w:val="00C52440"/>
    <w:rsid w:val="00C562F1"/>
    <w:rsid w:val="00C66135"/>
    <w:rsid w:val="00C82A4D"/>
    <w:rsid w:val="00C91F58"/>
    <w:rsid w:val="00C94211"/>
    <w:rsid w:val="00CA157D"/>
    <w:rsid w:val="00CB3C86"/>
    <w:rsid w:val="00CB5628"/>
    <w:rsid w:val="00CC0EC8"/>
    <w:rsid w:val="00CC5D50"/>
    <w:rsid w:val="00CE07A9"/>
    <w:rsid w:val="00CE0DB1"/>
    <w:rsid w:val="00CF3096"/>
    <w:rsid w:val="00CF545D"/>
    <w:rsid w:val="00CF6F92"/>
    <w:rsid w:val="00D02DE5"/>
    <w:rsid w:val="00D165EE"/>
    <w:rsid w:val="00D17F4E"/>
    <w:rsid w:val="00D20955"/>
    <w:rsid w:val="00D30D0B"/>
    <w:rsid w:val="00D34FC7"/>
    <w:rsid w:val="00D41166"/>
    <w:rsid w:val="00D505C8"/>
    <w:rsid w:val="00D542CE"/>
    <w:rsid w:val="00D5510E"/>
    <w:rsid w:val="00D56B31"/>
    <w:rsid w:val="00D615C9"/>
    <w:rsid w:val="00D63BBD"/>
    <w:rsid w:val="00D74161"/>
    <w:rsid w:val="00DA0855"/>
    <w:rsid w:val="00DA197C"/>
    <w:rsid w:val="00DB0609"/>
    <w:rsid w:val="00DB078D"/>
    <w:rsid w:val="00DB3E5C"/>
    <w:rsid w:val="00DC11E3"/>
    <w:rsid w:val="00DE102A"/>
    <w:rsid w:val="00E00AC5"/>
    <w:rsid w:val="00E04131"/>
    <w:rsid w:val="00E414AA"/>
    <w:rsid w:val="00E472C1"/>
    <w:rsid w:val="00E50D1D"/>
    <w:rsid w:val="00EF1CF2"/>
    <w:rsid w:val="00EF4FB7"/>
    <w:rsid w:val="00F2167C"/>
    <w:rsid w:val="00F278F9"/>
    <w:rsid w:val="00F329D7"/>
    <w:rsid w:val="00F44439"/>
    <w:rsid w:val="00F57455"/>
    <w:rsid w:val="00F63F16"/>
    <w:rsid w:val="00F717DE"/>
    <w:rsid w:val="00F9082C"/>
    <w:rsid w:val="00F92E84"/>
    <w:rsid w:val="00FA75CD"/>
    <w:rsid w:val="00FC122E"/>
    <w:rsid w:val="00FC5476"/>
    <w:rsid w:val="00FE57B0"/>
    <w:rsid w:val="00FF0189"/>
    <w:rsid w:val="00FF0C4E"/>
    <w:rsid w:val="00FF155A"/>
    <w:rsid w:val="00FF2C21"/>
    <w:rsid w:val="00FF563F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1173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24BD8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A24BD8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24BD8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nhideWhenUsed/>
    <w:rsid w:val="00A24BD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24BD8"/>
    <w:rPr>
      <w:sz w:val="22"/>
      <w:szCs w:val="22"/>
      <w:lang w:eastAsia="en-US"/>
    </w:rPr>
  </w:style>
  <w:style w:type="table" w:customStyle="1" w:styleId="Kontuurtabel1">
    <w:name w:val="Kontuurtabel1"/>
    <w:basedOn w:val="Normaaltabel"/>
    <w:next w:val="Kontuurtabel"/>
    <w:uiPriority w:val="59"/>
    <w:rsid w:val="00325335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tuurtabel2">
    <w:name w:val="Kontuurtabel2"/>
    <w:basedOn w:val="Normaaltabel"/>
    <w:next w:val="Kontuurtabel"/>
    <w:uiPriority w:val="59"/>
    <w:rsid w:val="001B64D1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bold">
    <w:name w:val="notbold"/>
    <w:basedOn w:val="Liguvaikefont"/>
    <w:rsid w:val="00905946"/>
  </w:style>
  <w:style w:type="paragraph" w:styleId="Loendilik">
    <w:name w:val="List Paragraph"/>
    <w:basedOn w:val="Normaallaad"/>
    <w:uiPriority w:val="34"/>
    <w:qFormat/>
    <w:rsid w:val="00905946"/>
    <w:pPr>
      <w:ind w:left="720"/>
      <w:contextualSpacing/>
    </w:pPr>
  </w:style>
  <w:style w:type="paragraph" w:customStyle="1" w:styleId="Default">
    <w:name w:val="Default"/>
    <w:rsid w:val="00905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A78BF"/>
    <w:rPr>
      <w:color w:val="0000FF" w:themeColor="hyperlink"/>
      <w:u w:val="single"/>
    </w:rPr>
  </w:style>
  <w:style w:type="character" w:customStyle="1" w:styleId="lrzxr">
    <w:name w:val="lrzxr"/>
    <w:basedOn w:val="Liguvaikefont"/>
    <w:rsid w:val="0014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1173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24BD8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24BD8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24BD8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nhideWhenUsed/>
    <w:rsid w:val="00A24BD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24BD8"/>
    <w:rPr>
      <w:sz w:val="22"/>
      <w:szCs w:val="22"/>
      <w:lang w:eastAsia="en-US"/>
    </w:rPr>
  </w:style>
  <w:style w:type="table" w:customStyle="1" w:styleId="Kontuurtabel1">
    <w:name w:val="Kontuurtabel1"/>
    <w:basedOn w:val="Normaaltabel"/>
    <w:next w:val="Kontuurtabel"/>
    <w:uiPriority w:val="59"/>
    <w:rsid w:val="0032533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59"/>
    <w:rsid w:val="001B64D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bold">
    <w:name w:val="notbold"/>
    <w:basedOn w:val="Liguvaikefont"/>
    <w:rsid w:val="00905946"/>
  </w:style>
  <w:style w:type="paragraph" w:styleId="Loendilik">
    <w:name w:val="List Paragraph"/>
    <w:basedOn w:val="Normaallaad"/>
    <w:uiPriority w:val="34"/>
    <w:qFormat/>
    <w:rsid w:val="00905946"/>
    <w:pPr>
      <w:ind w:left="720"/>
      <w:contextualSpacing/>
    </w:pPr>
  </w:style>
  <w:style w:type="paragraph" w:customStyle="1" w:styleId="Default">
    <w:name w:val="Default"/>
    <w:rsid w:val="00905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A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er@hobbiton.ee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ips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kowood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D697-42D0-4424-B63F-EC2B7A5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IVAR</cp:lastModifiedBy>
  <cp:revision>2</cp:revision>
  <cp:lastPrinted>2020-05-26T06:14:00Z</cp:lastPrinted>
  <dcterms:created xsi:type="dcterms:W3CDTF">2020-06-30T10:35:00Z</dcterms:created>
  <dcterms:modified xsi:type="dcterms:W3CDTF">2020-06-30T10:35:00Z</dcterms:modified>
</cp:coreProperties>
</file>